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A5" w:rsidRDefault="00DD1F77" w:rsidP="00DD1F77">
      <w:pPr>
        <w:jc w:val="center"/>
        <w:rPr>
          <w:rFonts w:hint="cs"/>
          <w:rtl/>
          <w:lang w:bidi="ar-EG"/>
        </w:rPr>
      </w:pPr>
      <w:bookmarkStart w:id="0" w:name="_GoBack"/>
      <w:r>
        <w:rPr>
          <w:rFonts w:hint="cs"/>
          <w:rtl/>
          <w:lang w:bidi="ar-EG"/>
        </w:rPr>
        <w:t>هبة فوزى</w:t>
      </w:r>
    </w:p>
    <w:p w:rsidR="00DD1F77" w:rsidRDefault="00DD1F77" w:rsidP="00DD1F77">
      <w:pPr>
        <w:jc w:val="center"/>
        <w:rPr>
          <w:rFonts w:hint="cs"/>
          <w:rtl/>
        </w:rPr>
      </w:pPr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هبه فوزى </w:t>
      </w:r>
      <w:proofErr w:type="spellStart"/>
      <w:r>
        <w:rPr>
          <w:b/>
          <w:bCs/>
          <w:color w:val="000000"/>
          <w:sz w:val="36"/>
          <w:szCs w:val="36"/>
          <w:shd w:val="clear" w:color="auto" w:fill="FFFFFF"/>
          <w:rtl/>
        </w:rPr>
        <w:t>كمالى</w:t>
      </w:r>
      <w:proofErr w:type="spellEnd"/>
      <w:r>
        <w:rPr>
          <w:b/>
          <w:bCs/>
          <w:color w:val="000000"/>
          <w:sz w:val="36"/>
          <w:szCs w:val="36"/>
          <w:shd w:val="clear" w:color="auto" w:fill="FFFFFF"/>
          <w:rtl/>
        </w:rPr>
        <w:t xml:space="preserve"> عبد الرحيم</w:t>
      </w:r>
    </w:p>
    <w:p w:rsidR="00DD1F77" w:rsidRDefault="00DD1F77" w:rsidP="00DD1F77">
      <w:pPr>
        <w:jc w:val="center"/>
        <w:rPr>
          <w:rFonts w:hint="cs"/>
          <w:rtl/>
        </w:rPr>
      </w:pPr>
      <w:r>
        <w:rPr>
          <w:color w:val="000000"/>
          <w:shd w:val="clear" w:color="auto" w:fill="FFFFFF"/>
          <w:rtl/>
        </w:rPr>
        <w:t xml:space="preserve">معيد بقسم الطب </w:t>
      </w:r>
      <w:proofErr w:type="spellStart"/>
      <w:r>
        <w:rPr>
          <w:color w:val="000000"/>
          <w:shd w:val="clear" w:color="auto" w:fill="FFFFFF"/>
          <w:rtl/>
        </w:rPr>
        <w:t>الشرعى</w:t>
      </w:r>
      <w:proofErr w:type="spellEnd"/>
      <w:r>
        <w:rPr>
          <w:color w:val="000000"/>
          <w:shd w:val="clear" w:color="auto" w:fill="FFFFFF"/>
          <w:rtl/>
        </w:rPr>
        <w:t xml:space="preserve"> والسموم البيطرية، كلية الطب </w:t>
      </w:r>
      <w:proofErr w:type="spellStart"/>
      <w:r>
        <w:rPr>
          <w:color w:val="000000"/>
          <w:shd w:val="clear" w:color="auto" w:fill="FFFFFF"/>
          <w:rtl/>
        </w:rPr>
        <w:t>البيطرى</w:t>
      </w:r>
      <w:proofErr w:type="spellEnd"/>
      <w:r>
        <w:rPr>
          <w:color w:val="000000"/>
          <w:shd w:val="clear" w:color="auto" w:fill="FFFFFF"/>
          <w:rtl/>
        </w:rPr>
        <w:t>، جامعة أسيوط</w:t>
      </w: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0929"/>
      </w:tblGrid>
      <w:tr w:rsidR="00DD1F77" w:rsidRPr="00DD1F77" w:rsidTr="00DD1F77">
        <w:trPr>
          <w:jc w:val="center"/>
        </w:trPr>
        <w:tc>
          <w:tcPr>
            <w:tcW w:w="1800" w:type="dxa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العنوان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الحالى</w:t>
            </w:r>
            <w:proofErr w:type="spellEnd"/>
          </w:p>
        </w:tc>
        <w:tc>
          <w:tcPr>
            <w:tcW w:w="10800" w:type="dxa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محافظة سوهاج - مركز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جهينه</w:t>
            </w:r>
            <w:proofErr w:type="spellEnd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- قرية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نذة</w:t>
            </w:r>
            <w:proofErr w:type="spellEnd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المحزمين</w:t>
            </w:r>
          </w:p>
        </w:tc>
      </w:tr>
      <w:tr w:rsidR="00DD1F77" w:rsidRPr="00DD1F77" w:rsidTr="00DD1F77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الموبايل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01146626976</w:t>
            </w:r>
          </w:p>
        </w:tc>
      </w:tr>
      <w:tr w:rsidR="00DD1F77" w:rsidRPr="00DD1F77" w:rsidTr="00DD1F77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تليفون المنزل</w:t>
            </w:r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0934221272</w:t>
            </w:r>
          </w:p>
        </w:tc>
      </w:tr>
      <w:tr w:rsidR="00DD1F77" w:rsidRPr="00DD1F77" w:rsidTr="00DD1F77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hebafawzy907@yahoo.com</w:t>
            </w: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heba.fawzy@vet.au.edu.eg</w:t>
            </w:r>
          </w:p>
        </w:tc>
      </w:tr>
    </w:tbl>
    <w:p w:rsidR="00DD1F77" w:rsidRDefault="00DD1F77" w:rsidP="00DD1F77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DD1F77" w:rsidRPr="00DD1F77" w:rsidTr="00DD1F77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D1F77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DD1F77" w:rsidRPr="00DD1F77" w:rsidTr="00DD1F77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D1F77" w:rsidRPr="00DD1F77" w:rsidRDefault="00DD1F77" w:rsidP="00DD1F77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الطب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الشرعى</w:t>
            </w:r>
            <w:proofErr w:type="spellEnd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والسموم البيطرية، كلية الطب </w:t>
            </w:r>
            <w:proofErr w:type="spellStart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D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أسيوط، 2014</w:t>
            </w:r>
          </w:p>
        </w:tc>
      </w:tr>
      <w:bookmarkEnd w:id="0"/>
    </w:tbl>
    <w:p w:rsidR="00DD1F77" w:rsidRPr="00DD1F77" w:rsidRDefault="00DD1F77" w:rsidP="00DD1F77">
      <w:pPr>
        <w:jc w:val="center"/>
        <w:rPr>
          <w:rFonts w:hint="cs"/>
        </w:rPr>
      </w:pPr>
    </w:p>
    <w:sectPr w:rsidR="00DD1F77" w:rsidRPr="00DD1F77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38F3"/>
    <w:multiLevelType w:val="multilevel"/>
    <w:tmpl w:val="F400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77"/>
    <w:rsid w:val="00144D90"/>
    <w:rsid w:val="00A05AA5"/>
    <w:rsid w:val="00DD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0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2015-06-04T10:28:00Z</dcterms:created>
  <dcterms:modified xsi:type="dcterms:W3CDTF">2015-06-04T10:29:00Z</dcterms:modified>
</cp:coreProperties>
</file>